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DFC7" w14:textId="77777777" w:rsidR="006B1A0C" w:rsidRPr="006B1A0C" w:rsidRDefault="00300280" w:rsidP="00300280">
      <w:pPr>
        <w:wordWrap w:val="0"/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 w:rsidRPr="00300280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2019</w:t>
      </w:r>
      <w:r w:rsidRPr="0030028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貢寮桃源谷馬拉松路跑賽</w:t>
      </w:r>
      <w:r w:rsidR="004C0E24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家長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意書</w:t>
      </w:r>
    </w:p>
    <w:p w14:paraId="7A7ACA8D" w14:textId="77777777" w:rsidR="006B1A0C" w:rsidRPr="006B1A0C" w:rsidRDefault="00970231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填寫後請</w:t>
      </w:r>
      <w:r w:rsidRPr="006B1A0C">
        <w:rPr>
          <w:rFonts w:ascii="微軟正黑體" w:eastAsia="微軟正黑體" w:hAnsi="微軟正黑體" w:cs="新細明體"/>
          <w:b/>
          <w:spacing w:val="-9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2"/>
          <w:sz w:val="28"/>
          <w:szCs w:val="28"/>
          <w:lang w:eastAsia="zh-TW"/>
        </w:rPr>
        <w:t>m</w:t>
      </w:r>
      <w:r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 xml:space="preserve">ail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至客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信箱</w:t>
      </w:r>
    </w:p>
    <w:p w14:paraId="29CF2B3D" w14:textId="476D600B" w:rsidR="007B5D80" w:rsidRPr="00283823" w:rsidRDefault="00363F47" w:rsidP="00283823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Calibri"/>
          <w:b/>
          <w:sz w:val="28"/>
          <w:szCs w:val="28"/>
          <w:lang w:eastAsia="zh-TW"/>
        </w:rPr>
      </w:pPr>
      <w:hyperlink r:id="rId6" w:history="1"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U-p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tw</w:t>
        </w:r>
      </w:hyperlink>
    </w:p>
    <w:p w14:paraId="0BBA9A9B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10C9DED0" w14:textId="77777777" w:rsidR="007B5D80" w:rsidRPr="006B1A0C" w:rsidRDefault="00970231" w:rsidP="006B1A0C">
      <w:pPr>
        <w:snapToGrid w:val="0"/>
        <w:spacing w:line="320" w:lineRule="exact"/>
        <w:jc w:val="center"/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  <w:t>家長同意書</w:t>
      </w:r>
    </w:p>
    <w:p w14:paraId="2B759560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58F0461C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14BE8FE5" w14:textId="77777777"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6DA2F0FF" w14:textId="77777777" w:rsidR="007B5D80" w:rsidRPr="006B1A0C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茲同意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參加</w:t>
      </w:r>
    </w:p>
    <w:p w14:paraId="1F04584E" w14:textId="77777777" w:rsidR="007B5D80" w:rsidRPr="006B1A0C" w:rsidRDefault="007B5D80" w:rsidP="006B1A0C">
      <w:pPr>
        <w:snapToGrid w:val="0"/>
        <w:spacing w:before="1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04BC70F2" w14:textId="77777777" w:rsidR="007B5D80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4C45A7C4" w14:textId="77777777" w:rsidR="00682DB0" w:rsidRPr="006B1A0C" w:rsidRDefault="00682DB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2741D85B" w14:textId="77777777" w:rsidR="007B5D80" w:rsidRPr="006B1A0C" w:rsidRDefault="00970231" w:rsidP="006B1A0C">
      <w:pPr>
        <w:pStyle w:val="a3"/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由</w:t>
      </w:r>
      <w:r w:rsidR="008D6472" w:rsidRPr="008D6472">
        <w:rPr>
          <w:rFonts w:ascii="微軟正黑體" w:eastAsia="微軟正黑體" w:hAnsi="微軟正黑體" w:hint="eastAsia"/>
          <w:b/>
          <w:lang w:eastAsia="zh-TW"/>
        </w:rPr>
        <w:t>中華國際休閒運動交流協會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主辦</w:t>
      </w:r>
      <w:r w:rsidRPr="006B1A0C">
        <w:rPr>
          <w:rFonts w:ascii="微軟正黑體" w:eastAsia="微軟正黑體" w:hAnsi="微軟正黑體"/>
          <w:b/>
          <w:lang w:eastAsia="zh-TW"/>
        </w:rPr>
        <w:t>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『</w:t>
      </w:r>
      <w:r w:rsidR="00B75468" w:rsidRPr="00300280">
        <w:rPr>
          <w:rFonts w:ascii="微軟正黑體" w:eastAsia="微軟正黑體" w:hAnsi="微軟正黑體" w:cs="新細明體"/>
          <w:b/>
          <w:lang w:eastAsia="zh-TW"/>
        </w:rPr>
        <w:t>2019</w:t>
      </w:r>
      <w:r w:rsidR="00B75468" w:rsidRPr="00300280">
        <w:rPr>
          <w:rFonts w:ascii="微軟正黑體" w:eastAsia="微軟正黑體" w:hAnsi="微軟正黑體" w:cs="新細明體" w:hint="eastAsia"/>
          <w:b/>
          <w:lang w:eastAsia="zh-TW"/>
        </w:rPr>
        <w:t>貢寮桃源谷馬拉松路跑賽</w:t>
      </w:r>
      <w:r w:rsidRPr="006B1A0C">
        <w:rPr>
          <w:rFonts w:ascii="微軟正黑體" w:eastAsia="微軟正黑體" w:hAnsi="微軟正黑體"/>
          <w:b/>
          <w:lang w:eastAsia="zh-TW"/>
        </w:rPr>
        <w:t>』賽事，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皆</w:t>
      </w:r>
      <w:r w:rsidRPr="006B1A0C">
        <w:rPr>
          <w:rFonts w:ascii="微軟正黑體" w:eastAsia="微軟正黑體" w:hAnsi="微軟正黑體"/>
          <w:b/>
          <w:lang w:eastAsia="zh-TW"/>
        </w:rPr>
        <w:t>已詳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閱</w:t>
      </w:r>
      <w:r w:rsidRPr="006B1A0C">
        <w:rPr>
          <w:rFonts w:ascii="微軟正黑體" w:eastAsia="微軟正黑體" w:hAnsi="微軟正黑體"/>
          <w:b/>
          <w:lang w:eastAsia="zh-TW"/>
        </w:rPr>
        <w:t>活動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簡</w:t>
      </w:r>
      <w:r w:rsidRPr="006B1A0C">
        <w:rPr>
          <w:rFonts w:ascii="微軟正黑體" w:eastAsia="微軟正黑體" w:hAnsi="微軟正黑體"/>
          <w:b/>
          <w:lang w:eastAsia="zh-TW"/>
        </w:rPr>
        <w:t>章，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願</w:t>
      </w:r>
      <w:r w:rsidRPr="006B1A0C">
        <w:rPr>
          <w:rFonts w:ascii="微軟正黑體" w:eastAsia="微軟正黑體" w:hAnsi="微軟正黑體"/>
          <w:b/>
          <w:lang w:eastAsia="zh-TW"/>
        </w:rPr>
        <w:t>遵守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大會</w:t>
      </w:r>
      <w:r w:rsidRPr="006B1A0C">
        <w:rPr>
          <w:rFonts w:ascii="微軟正黑體" w:eastAsia="微軟正黑體" w:hAnsi="微軟正黑體"/>
          <w:b/>
          <w:lang w:eastAsia="zh-TW"/>
        </w:rPr>
        <w:t>之規定。</w:t>
      </w:r>
    </w:p>
    <w:p w14:paraId="2415DFD8" w14:textId="77777777" w:rsidR="007B5D80" w:rsidRPr="00970231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76393190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0B2F6830" w14:textId="77777777" w:rsidR="006B1A0C" w:rsidRPr="006B1A0C" w:rsidRDefault="00970231" w:rsidP="008D6472">
      <w:pPr>
        <w:pStyle w:val="a3"/>
        <w:snapToGrid w:val="0"/>
        <w:spacing w:line="320" w:lineRule="exact"/>
        <w:ind w:left="113" w:right="825"/>
        <w:rPr>
          <w:rFonts w:ascii="微軟正黑體" w:eastAsia="微軟正黑體" w:hAnsi="微軟正黑體"/>
          <w:b/>
          <w:spacing w:val="-15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一、活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名稱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="00B75468" w:rsidRPr="00300280">
        <w:rPr>
          <w:rFonts w:ascii="微軟正黑體" w:eastAsia="微軟正黑體" w:hAnsi="微軟正黑體" w:cs="新細明體"/>
          <w:b/>
          <w:lang w:eastAsia="zh-TW"/>
        </w:rPr>
        <w:t>2019</w:t>
      </w:r>
      <w:r w:rsidR="00B75468" w:rsidRPr="00300280">
        <w:rPr>
          <w:rFonts w:ascii="微軟正黑體" w:eastAsia="微軟正黑體" w:hAnsi="微軟正黑體" w:cs="新細明體" w:hint="eastAsia"/>
          <w:b/>
          <w:lang w:eastAsia="zh-TW"/>
        </w:rPr>
        <w:t>貢寮桃源谷馬拉松路跑賽</w:t>
      </w:r>
    </w:p>
    <w:p w14:paraId="34BCAB1E" w14:textId="77777777" w:rsidR="006B1A0C" w:rsidRPr="00970231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14:paraId="44FD61C9" w14:textId="77777777" w:rsidR="006B1A0C" w:rsidRPr="006B1A0C" w:rsidRDefault="00970231" w:rsidP="006B1A0C">
      <w:pPr>
        <w:pStyle w:val="a3"/>
        <w:snapToGrid w:val="0"/>
        <w:spacing w:line="320" w:lineRule="exact"/>
        <w:ind w:left="113" w:right="83"/>
        <w:rPr>
          <w:rFonts w:ascii="微軟正黑體" w:eastAsia="微軟正黑體" w:hAnsi="微軟正黑體" w:cs="Calibri"/>
          <w:b/>
          <w:w w:val="99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二、活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時間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0</w:t>
      </w:r>
      <w:r w:rsidR="006C62F7">
        <w:rPr>
          <w:rFonts w:ascii="微軟正黑體" w:eastAsia="微軟正黑體" w:hAnsi="微軟正黑體" w:cs="Calibri" w:hint="eastAsia"/>
          <w:b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年</w:t>
      </w:r>
      <w:r w:rsidRPr="006B1A0C">
        <w:rPr>
          <w:rFonts w:ascii="微軟正黑體" w:eastAsia="微軟正黑體" w:hAnsi="微軟正黑體"/>
          <w:b/>
          <w:spacing w:val="-11"/>
          <w:lang w:eastAsia="zh-TW"/>
        </w:rPr>
        <w:t xml:space="preserve"> </w:t>
      </w:r>
      <w:r w:rsidR="00B75468">
        <w:rPr>
          <w:rFonts w:ascii="微軟正黑體" w:eastAsia="微軟正黑體" w:hAnsi="微軟正黑體" w:hint="eastAsia"/>
          <w:b/>
          <w:spacing w:val="-11"/>
          <w:lang w:eastAsia="zh-TW"/>
        </w:rPr>
        <w:t>10</w:t>
      </w:r>
      <w:r w:rsidRPr="006B1A0C">
        <w:rPr>
          <w:rFonts w:ascii="微軟正黑體" w:eastAsia="微軟正黑體" w:hAnsi="微軟正黑體" w:cs="Calibri"/>
          <w:b/>
          <w:spacing w:val="-4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月</w:t>
      </w:r>
      <w:r w:rsidRPr="006B1A0C">
        <w:rPr>
          <w:rFonts w:ascii="微軟正黑體" w:eastAsia="微軟正黑體" w:hAnsi="微軟正黑體"/>
          <w:b/>
          <w:spacing w:val="-11"/>
          <w:lang w:eastAsia="zh-TW"/>
        </w:rPr>
        <w:t xml:space="preserve"> </w:t>
      </w:r>
      <w:r w:rsidR="00402140">
        <w:rPr>
          <w:rFonts w:ascii="微軟正黑體" w:eastAsia="微軟正黑體" w:hAnsi="微軟正黑體" w:hint="eastAsia"/>
          <w:b/>
          <w:spacing w:val="-11"/>
          <w:lang w:eastAsia="zh-TW"/>
        </w:rPr>
        <w:t>2</w:t>
      </w:r>
      <w:r w:rsidR="00B75468">
        <w:rPr>
          <w:rFonts w:ascii="微軟正黑體" w:eastAsia="微軟正黑體" w:hAnsi="微軟正黑體" w:hint="eastAsia"/>
          <w:b/>
          <w:spacing w:val="-11"/>
          <w:lang w:eastAsia="zh-TW"/>
        </w:rPr>
        <w:t>7</w:t>
      </w:r>
      <w:r w:rsidRPr="006B1A0C">
        <w:rPr>
          <w:rFonts w:ascii="微軟正黑體" w:eastAsia="微軟正黑體" w:hAnsi="微軟正黑體" w:cs="Calibri"/>
          <w:b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星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期</w:t>
      </w:r>
      <w:r w:rsidR="008D6472">
        <w:rPr>
          <w:rFonts w:ascii="微軟正黑體" w:eastAsia="微軟正黑體" w:hAnsi="微軟正黑體" w:hint="eastAsia"/>
          <w:b/>
          <w:spacing w:val="4"/>
          <w:lang w:eastAsia="zh-TW"/>
        </w:rPr>
        <w:t>日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  <w:r w:rsidRPr="006B1A0C">
        <w:rPr>
          <w:rFonts w:ascii="微軟正黑體" w:eastAsia="微軟正黑體" w:hAnsi="微軟正黑體" w:cs="Calibri"/>
          <w:b/>
          <w:spacing w:val="-9"/>
          <w:lang w:eastAsia="zh-TW"/>
        </w:rPr>
        <w:t xml:space="preserve"> </w:t>
      </w:r>
      <w:r w:rsidR="006B1A0C">
        <w:rPr>
          <w:rFonts w:ascii="微軟正黑體" w:eastAsia="微軟正黑體" w:hAnsi="微軟正黑體" w:cs="Calibri" w:hint="eastAsia"/>
          <w:b/>
          <w:spacing w:val="-9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lang w:eastAsia="zh-TW"/>
        </w:rPr>
        <w:t>0</w:t>
      </w:r>
      <w:r w:rsidR="00B75468">
        <w:rPr>
          <w:rFonts w:ascii="微軟正黑體" w:eastAsia="微軟正黑體" w:hAnsi="微軟正黑體" w:cs="Calibri" w:hint="eastAsia"/>
          <w:b/>
          <w:spacing w:val="-2"/>
          <w:lang w:eastAsia="zh-TW"/>
        </w:rPr>
        <w:t>7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:</w:t>
      </w:r>
      <w:r w:rsidR="00B75468">
        <w:rPr>
          <w:rFonts w:ascii="微軟正黑體" w:eastAsia="微軟正黑體" w:hAnsi="微軟正黑體" w:cs="Calibri"/>
          <w:b/>
          <w:spacing w:val="2"/>
          <w:lang w:eastAsia="zh-TW"/>
        </w:rPr>
        <w:t>3</w:t>
      </w:r>
      <w:r w:rsidRPr="006B1A0C">
        <w:rPr>
          <w:rFonts w:ascii="微軟正黑體" w:eastAsia="微軟正黑體" w:hAnsi="微軟正黑體" w:cs="Calibri"/>
          <w:b/>
          <w:spacing w:val="-1"/>
          <w:lang w:eastAsia="zh-TW"/>
        </w:rPr>
        <w:t>0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～</w:t>
      </w:r>
      <w:r w:rsidR="006B1A0C" w:rsidRPr="006B1A0C">
        <w:rPr>
          <w:rFonts w:ascii="微軟正黑體" w:eastAsia="微軟正黑體" w:hAnsi="微軟正黑體" w:cs="Calibri"/>
          <w:b/>
          <w:spacing w:val="-2"/>
          <w:lang w:eastAsia="zh-TW"/>
        </w:rPr>
        <w:t>1</w:t>
      </w:r>
      <w:r w:rsidR="00B75468">
        <w:rPr>
          <w:rFonts w:ascii="微軟正黑體" w:eastAsia="微軟正黑體" w:hAnsi="微軟正黑體" w:cs="Calibri" w:hint="eastAsia"/>
          <w:b/>
          <w:spacing w:val="-2"/>
          <w:lang w:eastAsia="zh-TW"/>
        </w:rPr>
        <w:t>5</w:t>
      </w:r>
      <w:r w:rsidRPr="006B1A0C">
        <w:rPr>
          <w:rFonts w:ascii="微軟正黑體" w:eastAsia="微軟正黑體" w:hAnsi="微軟正黑體" w:cs="Calibri"/>
          <w:b/>
          <w:spacing w:val="6"/>
          <w:lang w:eastAsia="zh-TW"/>
        </w:rPr>
        <w:t>:</w:t>
      </w:r>
      <w:r w:rsidR="00B75468">
        <w:rPr>
          <w:rFonts w:ascii="微軟正黑體" w:eastAsia="微軟正黑體" w:hAnsi="微軟正黑體" w:cs="Calibri" w:hint="eastAsia"/>
          <w:b/>
          <w:spacing w:val="6"/>
          <w:lang w:eastAsia="zh-TW"/>
        </w:rPr>
        <w:t>3</w:t>
      </w:r>
      <w:r w:rsidRPr="006B1A0C">
        <w:rPr>
          <w:rFonts w:ascii="微軟正黑體" w:eastAsia="微軟正黑體" w:hAnsi="微軟正黑體" w:cs="Calibri"/>
          <w:b/>
          <w:lang w:eastAsia="zh-TW"/>
        </w:rPr>
        <w:t>0</w:t>
      </w:r>
    </w:p>
    <w:p w14:paraId="479D2539" w14:textId="77777777" w:rsidR="006B1A0C" w:rsidRPr="00402140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14:paraId="72A9E74D" w14:textId="77777777" w:rsidR="007B5D80" w:rsidRPr="006F6342" w:rsidRDefault="00970231" w:rsidP="006F6342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三、參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加</w:t>
      </w:r>
      <w:r w:rsidRPr="006B1A0C">
        <w:rPr>
          <w:rFonts w:ascii="微軟正黑體" w:eastAsia="微軟正黑體" w:hAnsi="微軟正黑體"/>
          <w:b/>
          <w:lang w:eastAsia="zh-TW"/>
        </w:rPr>
        <w:t>組別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lang w:eastAsia="zh-TW"/>
        </w:rPr>
        <w:t>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勾</w:t>
      </w:r>
      <w:r w:rsidRPr="006B1A0C">
        <w:rPr>
          <w:rFonts w:ascii="微軟正黑體" w:eastAsia="微軟正黑體" w:hAnsi="微軟正黑體"/>
          <w:b/>
          <w:lang w:eastAsia="zh-TW"/>
        </w:rPr>
        <w:t>選</w:t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)</w:t>
      </w:r>
      <w:r w:rsidRPr="006B1A0C">
        <w:rPr>
          <w:rFonts w:ascii="微軟正黑體" w:eastAsia="微軟正黑體" w:hAnsi="微軟正黑體"/>
          <w:b/>
          <w:lang w:eastAsia="zh-TW"/>
        </w:rPr>
        <w:t>：</w:t>
      </w:r>
    </w:p>
    <w:p w14:paraId="7B1B6EE1" w14:textId="77777777" w:rsidR="00B75468" w:rsidRDefault="00682DB0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□</w:t>
      </w:r>
      <w:r w:rsidR="00402140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B75468">
        <w:rPr>
          <w:rFonts w:ascii="微軟正黑體" w:eastAsia="微軟正黑體" w:hAnsi="微軟正黑體"/>
          <w:b/>
          <w:lang w:eastAsia="zh-TW"/>
        </w:rPr>
        <w:t>21K</w:t>
      </w:r>
      <w:r w:rsidR="00B75468">
        <w:rPr>
          <w:rFonts w:ascii="微軟正黑體" w:eastAsia="微軟正黑體" w:hAnsi="微軟正黑體" w:hint="eastAsia"/>
          <w:b/>
          <w:lang w:eastAsia="zh-TW"/>
        </w:rPr>
        <w:t>半馬組</w:t>
      </w:r>
    </w:p>
    <w:p w14:paraId="66799BF5" w14:textId="77777777" w:rsidR="00472421" w:rsidRPr="006B1A0C" w:rsidRDefault="00472421" w:rsidP="006B1A0C">
      <w:pPr>
        <w:pStyle w:val="a3"/>
        <w:snapToGrid w:val="0"/>
        <w:spacing w:before="65" w:line="320" w:lineRule="exact"/>
        <w:rPr>
          <w:rFonts w:ascii="微軟正黑體" w:eastAsia="微軟正黑體" w:hAnsi="微軟正黑體"/>
          <w:b/>
          <w:lang w:eastAsia="zh-TW"/>
        </w:rPr>
      </w:pPr>
    </w:p>
    <w:p w14:paraId="6260E755" w14:textId="77777777" w:rsidR="007B5D80" w:rsidRPr="006B1A0C" w:rsidRDefault="007B5D80" w:rsidP="006B1A0C">
      <w:pPr>
        <w:snapToGrid w:val="0"/>
        <w:spacing w:before="7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3A97A635" w14:textId="77777777" w:rsidR="007B5D80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66D02288" w14:textId="77777777" w:rsidR="007B5D80" w:rsidRPr="006B1A0C" w:rsidRDefault="00970231" w:rsidP="006B1A0C">
      <w:pPr>
        <w:pStyle w:val="a3"/>
        <w:tabs>
          <w:tab w:val="left" w:pos="557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家長姓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名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spacing w:val="1"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14:paraId="59C9AF18" w14:textId="77777777"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294F16F1" w14:textId="77777777" w:rsidR="007B5D80" w:rsidRPr="006B1A0C" w:rsidRDefault="00970231" w:rsidP="006B1A0C">
      <w:pPr>
        <w:pStyle w:val="a3"/>
        <w:tabs>
          <w:tab w:val="left" w:pos="557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14:paraId="5A2FF29E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7C7B73C8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2715BE70" w14:textId="77777777" w:rsidR="007B5D80" w:rsidRPr="006B1A0C" w:rsidRDefault="00970231" w:rsidP="006B1A0C">
      <w:pPr>
        <w:pStyle w:val="a3"/>
        <w:tabs>
          <w:tab w:val="left" w:pos="571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報名者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姓</w:t>
      </w:r>
      <w:r w:rsidRPr="006B1A0C">
        <w:rPr>
          <w:rFonts w:ascii="微軟正黑體" w:eastAsia="微軟正黑體" w:hAnsi="微軟正黑體"/>
          <w:b/>
          <w:lang w:eastAsia="zh-TW"/>
        </w:rPr>
        <w:t>名：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14:paraId="08378F0E" w14:textId="77777777"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5677C0AF" w14:textId="77777777" w:rsidR="007B5D80" w:rsidRPr="006B1A0C" w:rsidRDefault="00970231" w:rsidP="006B1A0C">
      <w:pPr>
        <w:pStyle w:val="a3"/>
        <w:tabs>
          <w:tab w:val="left" w:pos="571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14:paraId="4B27E70B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54D7794C" w14:textId="77777777"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69552C74" w14:textId="77777777" w:rsidR="007B5D80" w:rsidRPr="006B1A0C" w:rsidRDefault="00970231" w:rsidP="006B1A0C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中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華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民</w:t>
      </w:r>
      <w:r w:rsidRPr="006B1A0C">
        <w:rPr>
          <w:rFonts w:ascii="微軟正黑體" w:eastAsia="微軟正黑體" w:hAnsi="微軟正黑體"/>
          <w:b/>
          <w:spacing w:val="7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國</w:t>
      </w:r>
      <w:r w:rsidRPr="006B1A0C">
        <w:rPr>
          <w:rFonts w:ascii="微軟正黑體" w:eastAsia="微軟正黑體" w:hAnsi="微軟正黑體"/>
          <w:b/>
          <w:lang w:eastAsia="zh-TW"/>
        </w:rPr>
        <w:tab/>
        <w:t>年</w:t>
      </w:r>
      <w:r w:rsidRPr="006B1A0C">
        <w:rPr>
          <w:rFonts w:ascii="微軟正黑體" w:eastAsia="微軟正黑體" w:hAnsi="微軟正黑體"/>
          <w:b/>
          <w:lang w:eastAsia="zh-TW"/>
        </w:rPr>
        <w:tab/>
        <w:t>月</w:t>
      </w:r>
      <w:r w:rsidRPr="006B1A0C">
        <w:rPr>
          <w:rFonts w:ascii="微軟正黑體" w:eastAsia="微軟正黑體" w:hAnsi="微軟正黑體"/>
          <w:b/>
          <w:lang w:eastAsia="zh-TW"/>
        </w:rPr>
        <w:tab/>
        <w:t>日</w:t>
      </w:r>
    </w:p>
    <w:p w14:paraId="039741CD" w14:textId="77777777" w:rsidR="007B5D80" w:rsidRDefault="007B5D80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5CC3F8EA" w14:textId="77777777" w:rsidR="006F6342" w:rsidRDefault="006F6342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6530FF9F" w14:textId="77777777" w:rsidR="006F6342" w:rsidRDefault="006F6342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4A0A5246" w14:textId="77777777" w:rsidR="00283823" w:rsidRDefault="00283823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09031DD3" w14:textId="77777777" w:rsidR="00283823" w:rsidRDefault="00283823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bookmarkStart w:id="0" w:name="_GoBack"/>
      <w:bookmarkEnd w:id="0"/>
    </w:p>
    <w:p w14:paraId="23CB7611" w14:textId="77777777" w:rsidR="00970231" w:rsidRPr="006B1A0C" w:rsidRDefault="00970231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14:paraId="4F7D34F4" w14:textId="61D23D45" w:rsidR="00682DB0" w:rsidRDefault="00682DB0" w:rsidP="00682DB0">
      <w:pPr>
        <w:tabs>
          <w:tab w:val="left" w:pos="6804"/>
        </w:tabs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23B6EC" wp14:editId="1A2D58DF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：本同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書適用於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C87E2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8</w:t>
      </w:r>
      <w:r w:rsidR="00970231"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="002561B2">
        <w:rPr>
          <w:rFonts w:ascii="微軟正黑體" w:eastAsia="微軟正黑體" w:hAnsi="微軟正黑體" w:cs="Calibri" w:hint="eastAsia"/>
          <w:b/>
          <w:spacing w:val="1"/>
          <w:sz w:val="28"/>
          <w:szCs w:val="28"/>
          <w:lang w:eastAsia="zh-TW"/>
        </w:rPr>
        <w:t>歲</w:t>
      </w:r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以下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者。</w:t>
      </w:r>
    </w:p>
    <w:p w14:paraId="1165591F" w14:textId="77777777" w:rsidR="007B5D80" w:rsidRPr="006B1A0C" w:rsidRDefault="00970231" w:rsidP="00682DB0">
      <w:pPr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2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：以上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資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訊僅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提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供賽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事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報名</w:t>
      </w:r>
      <w:r w:rsidR="00682DB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使用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p w14:paraId="7818C3FD" w14:textId="6BABCCE4" w:rsidR="007B5D80" w:rsidRPr="006B1A0C" w:rsidRDefault="00970231" w:rsidP="006B1A0C">
      <w:pPr>
        <w:snapToGrid w:val="0"/>
        <w:spacing w:line="320" w:lineRule="exact"/>
        <w:ind w:left="113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3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團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體報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由所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屬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已成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年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之隊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長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擔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保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，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視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同同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意參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賽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不需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檢附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書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如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隊長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未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成年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者，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 xml:space="preserve">則未滿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C87E2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8</w:t>
      </w:r>
      <w:r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歲之選手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需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一一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檢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附家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長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同意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書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sectPr w:rsidR="007B5D80" w:rsidRPr="006B1A0C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54BB" w14:textId="77777777" w:rsidR="00363F47" w:rsidRDefault="00363F47" w:rsidP="002561B2">
      <w:r>
        <w:separator/>
      </w:r>
    </w:p>
  </w:endnote>
  <w:endnote w:type="continuationSeparator" w:id="0">
    <w:p w14:paraId="5591CDB1" w14:textId="77777777" w:rsidR="00363F47" w:rsidRDefault="00363F47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5209A" w14:textId="77777777" w:rsidR="00363F47" w:rsidRDefault="00363F47" w:rsidP="002561B2">
      <w:r>
        <w:separator/>
      </w:r>
    </w:p>
  </w:footnote>
  <w:footnote w:type="continuationSeparator" w:id="0">
    <w:p w14:paraId="3D9ECD80" w14:textId="77777777" w:rsidR="00363F47" w:rsidRDefault="00363F47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2561B2"/>
    <w:rsid w:val="00283823"/>
    <w:rsid w:val="00300280"/>
    <w:rsid w:val="00363F47"/>
    <w:rsid w:val="00402140"/>
    <w:rsid w:val="00472421"/>
    <w:rsid w:val="00480BBE"/>
    <w:rsid w:val="004C0E24"/>
    <w:rsid w:val="00532979"/>
    <w:rsid w:val="005C4A28"/>
    <w:rsid w:val="00682DB0"/>
    <w:rsid w:val="006B1A0C"/>
    <w:rsid w:val="006C62F7"/>
    <w:rsid w:val="006F6342"/>
    <w:rsid w:val="007B5D80"/>
    <w:rsid w:val="0086576C"/>
    <w:rsid w:val="008D6472"/>
    <w:rsid w:val="00970231"/>
    <w:rsid w:val="009C5911"/>
    <w:rsid w:val="009D3430"/>
    <w:rsid w:val="00A6520F"/>
    <w:rsid w:val="00A80DB2"/>
    <w:rsid w:val="00B75468"/>
    <w:rsid w:val="00C87E2C"/>
    <w:rsid w:val="00D16AA8"/>
    <w:rsid w:val="00DD2014"/>
    <w:rsid w:val="00E2203E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613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U-pro@24tms.com.t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Microsoft Office 使用者</cp:lastModifiedBy>
  <cp:revision>6</cp:revision>
  <dcterms:created xsi:type="dcterms:W3CDTF">2019-03-27T04:12:00Z</dcterms:created>
  <dcterms:modified xsi:type="dcterms:W3CDTF">2019-05-06T04:49:00Z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